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8D1AA0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BF6041" w:rsidP="004A0A4E">
      <w:pPr>
        <w:jc w:val="center"/>
        <w:rPr>
          <w:sz w:val="24"/>
          <w:szCs w:val="24"/>
        </w:rPr>
      </w:pPr>
      <w:r w:rsidRPr="00EA1D0C">
        <w:rPr>
          <w:sz w:val="24"/>
          <w:szCs w:val="24"/>
        </w:rPr>
        <w:t>0</w:t>
      </w:r>
      <w:r w:rsidR="00101A5A" w:rsidRPr="00EA1D0C">
        <w:rPr>
          <w:sz w:val="24"/>
          <w:szCs w:val="24"/>
        </w:rPr>
        <w:t>8</w:t>
      </w:r>
      <w:r w:rsidRPr="00EA1D0C">
        <w:rPr>
          <w:sz w:val="24"/>
          <w:szCs w:val="24"/>
        </w:rPr>
        <w:t xml:space="preserve"> </w:t>
      </w:r>
      <w:r w:rsidR="00EA1D0C">
        <w:rPr>
          <w:sz w:val="24"/>
          <w:szCs w:val="24"/>
        </w:rPr>
        <w:t>апреля</w:t>
      </w:r>
      <w:r w:rsidR="004A0A4E" w:rsidRPr="00FA7ECD">
        <w:rPr>
          <w:sz w:val="24"/>
          <w:szCs w:val="24"/>
        </w:rPr>
        <w:t xml:space="preserve"> 201</w:t>
      </w:r>
      <w:r w:rsidR="004F4482">
        <w:rPr>
          <w:sz w:val="24"/>
          <w:szCs w:val="24"/>
        </w:rPr>
        <w:t>9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8D1AA0">
        <w:rPr>
          <w:sz w:val="24"/>
          <w:szCs w:val="24"/>
        </w:rPr>
        <w:t>33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4F4482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 закупок товаров, работ и услуг для обеспечения муниципальных нужд Федоровского сельского поселения на 201</w:t>
            </w:r>
            <w:r w:rsidR="004F4482">
              <w:rPr>
                <w:sz w:val="24"/>
                <w:szCs w:val="24"/>
              </w:rPr>
              <w:t>9</w:t>
            </w:r>
            <w:r w:rsidRPr="00FA7ECD">
              <w:rPr>
                <w:sz w:val="24"/>
                <w:szCs w:val="24"/>
              </w:rPr>
              <w:t xml:space="preserve"> фина</w:t>
            </w:r>
            <w:r w:rsidR="004F4482">
              <w:rPr>
                <w:sz w:val="24"/>
                <w:szCs w:val="24"/>
              </w:rPr>
              <w:t>нсовый год и плановый период 2020</w:t>
            </w:r>
            <w:r w:rsidRPr="00FA7ECD">
              <w:rPr>
                <w:sz w:val="24"/>
                <w:szCs w:val="24"/>
              </w:rPr>
              <w:t xml:space="preserve"> и 20</w:t>
            </w:r>
            <w:r w:rsidR="00FA7ECD" w:rsidRPr="00FA7ECD">
              <w:rPr>
                <w:sz w:val="24"/>
                <w:szCs w:val="24"/>
              </w:rPr>
              <w:t>2</w:t>
            </w:r>
            <w:r w:rsidR="004F4482">
              <w:rPr>
                <w:sz w:val="24"/>
                <w:szCs w:val="24"/>
              </w:rPr>
              <w:t>1</w:t>
            </w:r>
            <w:r w:rsidRPr="00FA7ECD">
              <w:rPr>
                <w:sz w:val="24"/>
                <w:szCs w:val="24"/>
              </w:rPr>
              <w:t xml:space="preserve"> годов и план-график закупок товаров, работ, услуг для обеспечения нужд  </w:t>
            </w:r>
            <w:r w:rsidRPr="00FA7ECD">
              <w:rPr>
                <w:bCs/>
                <w:sz w:val="24"/>
                <w:szCs w:val="24"/>
              </w:rPr>
              <w:t>Федоровского сельского поселения на 201</w:t>
            </w:r>
            <w:r w:rsidR="004F4482">
              <w:rPr>
                <w:bCs/>
                <w:sz w:val="24"/>
                <w:szCs w:val="24"/>
              </w:rPr>
              <w:t>9</w:t>
            </w:r>
            <w:r w:rsidRPr="00FA7ECD">
              <w:rPr>
                <w:bCs/>
                <w:sz w:val="24"/>
                <w:szCs w:val="24"/>
              </w:rPr>
              <w:t xml:space="preserve"> год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FA7ECD" w:rsidRPr="00E10E68" w:rsidRDefault="004A0A4E" w:rsidP="004A0A4E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 xml:space="preserve">1.1. </w:t>
      </w:r>
      <w:proofErr w:type="gramStart"/>
      <w:r w:rsidRPr="00FA7ECD">
        <w:rPr>
          <w:sz w:val="24"/>
          <w:szCs w:val="24"/>
        </w:rPr>
        <w:t>Внести изменения в план закупок товаров, работ и услуг для обеспечения муниципальных нужд Федоровского сельского поселения на 201</w:t>
      </w:r>
      <w:r w:rsidR="004F4482">
        <w:rPr>
          <w:sz w:val="24"/>
          <w:szCs w:val="24"/>
        </w:rPr>
        <w:t>9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2020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4F4482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годов и план-график закупок товаров, работ, услуг для обеспечения нужд  </w:t>
      </w:r>
      <w:r w:rsidRPr="00FA7ECD">
        <w:rPr>
          <w:bCs/>
          <w:sz w:val="24"/>
          <w:szCs w:val="24"/>
        </w:rPr>
        <w:t>Федоровского сельского поселения на 201</w:t>
      </w:r>
      <w:r w:rsidR="004F4482">
        <w:rPr>
          <w:bCs/>
          <w:sz w:val="24"/>
          <w:szCs w:val="24"/>
        </w:rPr>
        <w:t>9</w:t>
      </w:r>
      <w:r w:rsidRPr="00FA7ECD">
        <w:rPr>
          <w:bCs/>
          <w:sz w:val="24"/>
          <w:szCs w:val="24"/>
        </w:rPr>
        <w:t xml:space="preserve"> год</w:t>
      </w:r>
      <w:r w:rsidR="00FA7ECD" w:rsidRPr="00FA7ECD">
        <w:rPr>
          <w:bCs/>
          <w:sz w:val="24"/>
          <w:szCs w:val="24"/>
        </w:rPr>
        <w:t xml:space="preserve">, в части проведения </w:t>
      </w:r>
      <w:r w:rsidR="00E10E68">
        <w:rPr>
          <w:bCs/>
          <w:sz w:val="24"/>
          <w:szCs w:val="24"/>
        </w:rPr>
        <w:t>электронного аукциона</w:t>
      </w:r>
      <w:r w:rsidR="00FA7ECD" w:rsidRPr="00FA7ECD">
        <w:rPr>
          <w:bCs/>
          <w:sz w:val="24"/>
          <w:szCs w:val="24"/>
        </w:rPr>
        <w:t xml:space="preserve"> для </w:t>
      </w:r>
      <w:r w:rsidR="00FA7ECD" w:rsidRPr="00E10E68">
        <w:rPr>
          <w:bCs/>
          <w:sz w:val="24"/>
          <w:szCs w:val="24"/>
        </w:rPr>
        <w:t>заключения контракт</w:t>
      </w:r>
      <w:r w:rsidR="00E10E68" w:rsidRPr="00E10E68">
        <w:rPr>
          <w:bCs/>
          <w:sz w:val="24"/>
          <w:szCs w:val="24"/>
        </w:rPr>
        <w:t>а</w:t>
      </w:r>
      <w:r w:rsidR="00FA0F31" w:rsidRPr="00E10E68">
        <w:rPr>
          <w:bCs/>
          <w:sz w:val="24"/>
          <w:szCs w:val="24"/>
        </w:rPr>
        <w:t xml:space="preserve"> на</w:t>
      </w:r>
      <w:r w:rsidR="00FA7ECD" w:rsidRPr="00E10E68">
        <w:rPr>
          <w:bCs/>
          <w:sz w:val="24"/>
          <w:szCs w:val="24"/>
        </w:rPr>
        <w:t>:</w:t>
      </w:r>
      <w:proofErr w:type="gramEnd"/>
    </w:p>
    <w:p w:rsidR="008C56C2" w:rsidRDefault="00FA7ECD" w:rsidP="00EA1D0C">
      <w:pPr>
        <w:ind w:right="-141"/>
        <w:rPr>
          <w:sz w:val="24"/>
          <w:szCs w:val="24"/>
        </w:rPr>
      </w:pPr>
      <w:r w:rsidRPr="00E10E68">
        <w:rPr>
          <w:bCs/>
          <w:sz w:val="24"/>
          <w:szCs w:val="24"/>
        </w:rPr>
        <w:t>-</w:t>
      </w:r>
      <w:r w:rsidR="00101A5A" w:rsidRPr="00101A5A">
        <w:rPr>
          <w:sz w:val="24"/>
          <w:szCs w:val="24"/>
        </w:rPr>
        <w:t xml:space="preserve"> </w:t>
      </w:r>
      <w:r w:rsidR="006D692E" w:rsidRPr="0002638A">
        <w:rPr>
          <w:sz w:val="24"/>
          <w:szCs w:val="24"/>
          <w:lang w:eastAsia="ru-RU"/>
        </w:rPr>
        <w:t xml:space="preserve">Устройство ограждения территории </w:t>
      </w:r>
      <w:r w:rsidR="006D692E">
        <w:rPr>
          <w:sz w:val="24"/>
          <w:szCs w:val="24"/>
          <w:lang w:eastAsia="ru-RU"/>
        </w:rPr>
        <w:t>многолетних насаждений</w:t>
      </w:r>
      <w:r w:rsidR="006D692E" w:rsidRPr="0002638A">
        <w:rPr>
          <w:sz w:val="24"/>
          <w:szCs w:val="24"/>
          <w:lang w:eastAsia="ru-RU"/>
        </w:rPr>
        <w:t xml:space="preserve"> в с. </w:t>
      </w:r>
      <w:proofErr w:type="spellStart"/>
      <w:r w:rsidR="006D692E" w:rsidRPr="0002638A">
        <w:rPr>
          <w:sz w:val="24"/>
          <w:szCs w:val="24"/>
          <w:lang w:eastAsia="ru-RU"/>
        </w:rPr>
        <w:t>Ефремовка</w:t>
      </w:r>
      <w:proofErr w:type="spellEnd"/>
      <w:r w:rsidR="006D692E" w:rsidRPr="0002638A">
        <w:rPr>
          <w:sz w:val="24"/>
          <w:szCs w:val="24"/>
          <w:lang w:eastAsia="ru-RU"/>
        </w:rPr>
        <w:t xml:space="preserve"> </w:t>
      </w:r>
      <w:r w:rsidR="006D692E">
        <w:rPr>
          <w:sz w:val="24"/>
          <w:szCs w:val="24"/>
          <w:lang w:eastAsia="ru-RU"/>
        </w:rPr>
        <w:t xml:space="preserve">ул. </w:t>
      </w:r>
      <w:proofErr w:type="gramStart"/>
      <w:r w:rsidR="00EA1D0C" w:rsidRPr="00EA1D0C">
        <w:rPr>
          <w:sz w:val="24"/>
          <w:szCs w:val="24"/>
          <w:lang w:eastAsia="ru-RU"/>
        </w:rPr>
        <w:t>Октябрьская</w:t>
      </w:r>
      <w:proofErr w:type="gramEnd"/>
      <w:r w:rsidR="00EA1D0C" w:rsidRPr="00EA1D0C">
        <w:rPr>
          <w:sz w:val="24"/>
          <w:szCs w:val="24"/>
          <w:lang w:eastAsia="ru-RU"/>
        </w:rPr>
        <w:t xml:space="preserve">, </w:t>
      </w:r>
      <w:r w:rsidR="006D692E" w:rsidRPr="00EA1D0C">
        <w:rPr>
          <w:sz w:val="24"/>
          <w:szCs w:val="24"/>
          <w:lang w:eastAsia="ru-RU"/>
        </w:rPr>
        <w:t>5</w:t>
      </w:r>
      <w:r w:rsidR="006D692E">
        <w:rPr>
          <w:sz w:val="24"/>
          <w:szCs w:val="24"/>
          <w:lang w:eastAsia="ru-RU"/>
        </w:rPr>
        <w:t xml:space="preserve"> </w:t>
      </w:r>
      <w:r w:rsidR="006D692E" w:rsidRPr="0002638A">
        <w:rPr>
          <w:sz w:val="24"/>
          <w:szCs w:val="24"/>
          <w:lang w:eastAsia="ru-RU"/>
        </w:rPr>
        <w:t xml:space="preserve">Федоровского сельского поселения </w:t>
      </w:r>
      <w:proofErr w:type="spellStart"/>
      <w:r w:rsidR="006D692E" w:rsidRPr="0002638A">
        <w:rPr>
          <w:sz w:val="24"/>
          <w:szCs w:val="24"/>
          <w:lang w:eastAsia="ru-RU"/>
        </w:rPr>
        <w:t>Неклиновского</w:t>
      </w:r>
      <w:proofErr w:type="spellEnd"/>
      <w:r w:rsidR="006D692E" w:rsidRPr="0002638A">
        <w:rPr>
          <w:sz w:val="24"/>
          <w:szCs w:val="24"/>
          <w:lang w:eastAsia="ru-RU"/>
        </w:rPr>
        <w:t xml:space="preserve"> района Ростовской области</w:t>
      </w:r>
      <w:r w:rsidR="008C56C2">
        <w:rPr>
          <w:sz w:val="24"/>
          <w:szCs w:val="24"/>
        </w:rPr>
        <w:t>.</w:t>
      </w:r>
    </w:p>
    <w:p w:rsidR="00092FE5" w:rsidRDefault="00E10E68" w:rsidP="00574759">
      <w:pPr>
        <w:pStyle w:val="ConsPlusNormal"/>
        <w:ind w:right="-1" w:firstLine="0"/>
        <w:jc w:val="both"/>
        <w:rPr>
          <w:rFonts w:ascii="Times New Roman" w:hAnsi="Times New Roman"/>
          <w:spacing w:val="-2"/>
          <w:sz w:val="24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 w:rsidR="00101A5A">
        <w:rPr>
          <w:rFonts w:ascii="Times New Roman" w:eastAsia="Times New Roman" w:hAnsi="Times New Roman"/>
          <w:sz w:val="24"/>
          <w:szCs w:val="24"/>
        </w:rPr>
        <w:t xml:space="preserve"> </w:t>
      </w:r>
      <w:r w:rsidR="00574759" w:rsidRPr="00574759">
        <w:rPr>
          <w:rFonts w:ascii="Times New Roman" w:hAnsi="Times New Roman"/>
          <w:spacing w:val="-2"/>
          <w:sz w:val="24"/>
        </w:rPr>
        <w:t>370 298  (триста семьдесят тысяч  двести  девяносто восемь) рублей 00 копеек</w:t>
      </w:r>
      <w:r w:rsidR="00092FE5">
        <w:rPr>
          <w:rFonts w:ascii="Times New Roman" w:hAnsi="Times New Roman"/>
          <w:spacing w:val="-2"/>
          <w:sz w:val="24"/>
        </w:rPr>
        <w:t>;</w:t>
      </w:r>
    </w:p>
    <w:p w:rsidR="00092FE5" w:rsidRDefault="00092FE5" w:rsidP="00092FE5">
      <w:pPr>
        <w:pStyle w:val="ConsPlusNormal"/>
        <w:ind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 xml:space="preserve">- </w:t>
      </w:r>
      <w:r w:rsidRPr="004F4482">
        <w:rPr>
          <w:rFonts w:ascii="Times New Roman" w:eastAsia="Times New Roman" w:hAnsi="Times New Roman"/>
          <w:sz w:val="24"/>
          <w:szCs w:val="24"/>
        </w:rPr>
        <w:t xml:space="preserve">Устройство ограждения на территории гражданского кладбища </w:t>
      </w:r>
      <w:proofErr w:type="gramStart"/>
      <w:r w:rsidRPr="004F448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F4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F4482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F4482">
        <w:rPr>
          <w:rFonts w:ascii="Times New Roman" w:eastAsia="Times New Roman" w:hAnsi="Times New Roman"/>
          <w:sz w:val="24"/>
          <w:szCs w:val="24"/>
        </w:rPr>
        <w:t xml:space="preserve">. Федоровка, 50м южнее ул. Калинина  Федоровского сельского поселения, </w:t>
      </w:r>
      <w:proofErr w:type="spellStart"/>
      <w:r w:rsidRPr="004F4482">
        <w:rPr>
          <w:rFonts w:ascii="Times New Roman" w:eastAsia="Times New Roman" w:hAnsi="Times New Roman"/>
          <w:sz w:val="24"/>
          <w:szCs w:val="24"/>
        </w:rPr>
        <w:t>Неклиновского</w:t>
      </w:r>
      <w:proofErr w:type="spellEnd"/>
      <w:r w:rsidRPr="004F4482">
        <w:rPr>
          <w:rFonts w:ascii="Times New Roman" w:eastAsia="Times New Roman" w:hAnsi="Times New Roman"/>
          <w:sz w:val="24"/>
          <w:szCs w:val="24"/>
        </w:rPr>
        <w:t xml:space="preserve"> района, Ростовской области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2FE5" w:rsidRDefault="00092FE5" w:rsidP="00092FE5">
      <w:pPr>
        <w:pStyle w:val="ConsPlusNormal"/>
        <w:ind w:right="-1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414 390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четыреста четырнадцать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триста девяносто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) рублей 00 копеек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92FE5" w:rsidRDefault="00092FE5" w:rsidP="00092FE5">
      <w:pPr>
        <w:pStyle w:val="ConsPlusNormal"/>
        <w:ind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Изготовление и установку навеса над спортивными тренажерами по адресу: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Федоровка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ул. Ленина, 79, Фёдоровского сельского поселения,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Неклиновского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Ростовской области.</w:t>
      </w:r>
    </w:p>
    <w:p w:rsidR="00574759" w:rsidRDefault="00092FE5" w:rsidP="00092FE5">
      <w:pPr>
        <w:pStyle w:val="ConsPlusNormal"/>
        <w:ind w:right="-1" w:firstLine="0"/>
        <w:jc w:val="both"/>
        <w:rPr>
          <w:b/>
          <w:i/>
          <w:spacing w:val="-2"/>
          <w:sz w:val="24"/>
          <w:u w:val="single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71 800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(двести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семьдесят одна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восемьсот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) рублей 00 копеек</w:t>
      </w:r>
      <w:r w:rsidR="00574759">
        <w:rPr>
          <w:b/>
          <w:i/>
          <w:spacing w:val="-2"/>
          <w:sz w:val="24"/>
          <w:u w:val="single"/>
        </w:rPr>
        <w:t xml:space="preserve"> 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86178"/>
    <w:rsid w:val="00456261"/>
    <w:rsid w:val="004A0A4E"/>
    <w:rsid w:val="004F4482"/>
    <w:rsid w:val="00560871"/>
    <w:rsid w:val="00574759"/>
    <w:rsid w:val="006D692E"/>
    <w:rsid w:val="008C56C2"/>
    <w:rsid w:val="008D1AA0"/>
    <w:rsid w:val="008E2AF0"/>
    <w:rsid w:val="00987567"/>
    <w:rsid w:val="00AA30ED"/>
    <w:rsid w:val="00BF6041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30</cp:revision>
  <cp:lastPrinted>2018-10-11T10:40:00Z</cp:lastPrinted>
  <dcterms:created xsi:type="dcterms:W3CDTF">2017-05-04T12:01:00Z</dcterms:created>
  <dcterms:modified xsi:type="dcterms:W3CDTF">2019-04-08T09:03:00Z</dcterms:modified>
</cp:coreProperties>
</file>